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A9F" w:rsidRDefault="003F7A9F">
      <w:r>
        <w:t>Excellent learning packs for curriculum from Hamilton Trust site.</w:t>
      </w:r>
    </w:p>
    <w:p w:rsidR="003F7A9F" w:rsidRDefault="003F7A9F">
      <w:r>
        <w:t>Please select work from the Year 2 links.</w:t>
      </w:r>
      <w:bookmarkStart w:id="0" w:name="_GoBack"/>
      <w:bookmarkEnd w:id="0"/>
    </w:p>
    <w:p w:rsidR="003F7A9F" w:rsidRDefault="003F7A9F"/>
    <w:p w:rsidR="006D4CE1" w:rsidRDefault="003F7A9F">
      <w:hyperlink r:id="rId4" w:history="1">
        <w:r w:rsidRPr="00CD4860">
          <w:rPr>
            <w:rStyle w:val="Hyperlink"/>
          </w:rPr>
          <w:t>https://www.hamilton-trust.org.uk/blog/learning-home-packs/?utm_source=Hamilton+Trust+Bulletin&amp;utm_campaign=11c7161c6c-EMAIL_CAMPAIGN_2020_03_16_12_55_COPY_01&amp;utm_medium=email&amp;utm_term=0_24fafe3d7c-11c7161c6c-128644661</w:t>
        </w:r>
      </w:hyperlink>
    </w:p>
    <w:sectPr w:rsidR="006D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9F"/>
    <w:rsid w:val="003F7A9F"/>
    <w:rsid w:val="006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724A"/>
  <w15:chartTrackingRefBased/>
  <w15:docId w15:val="{D7BBE08C-5DBE-4EFF-B745-11963BA1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A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milton-trust.org.uk/blog/learning-home-packs/?utm_source=Hamilton+Trust+Bulletin&amp;utm_campaign=11c7161c6c-EMAIL_CAMPAIGN_2020_03_16_12_55_COPY_01&amp;utm_medium=email&amp;utm_term=0_24fafe3d7c-11c7161c6c-12864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Hazelby</dc:creator>
  <cp:keywords/>
  <dc:description/>
  <cp:lastModifiedBy>S Hazelby</cp:lastModifiedBy>
  <cp:revision>1</cp:revision>
  <dcterms:created xsi:type="dcterms:W3CDTF">2020-03-23T08:37:00Z</dcterms:created>
  <dcterms:modified xsi:type="dcterms:W3CDTF">2020-03-23T08:38:00Z</dcterms:modified>
</cp:coreProperties>
</file>