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4289" w:type="dxa"/>
        <w:tblLayout w:type="fixed"/>
        <w:tblLook w:val="04A0" w:firstRow="1" w:lastRow="0" w:firstColumn="1" w:lastColumn="0" w:noHBand="0" w:noVBand="1"/>
      </w:tblPr>
      <w:tblGrid>
        <w:gridCol w:w="1817"/>
        <w:gridCol w:w="3363"/>
        <w:gridCol w:w="2365"/>
        <w:gridCol w:w="6744"/>
      </w:tblGrid>
      <w:tr w:rsidR="001E4AD2" w:rsidRPr="004B049E" w14:paraId="4B20C558" w14:textId="77777777" w:rsidTr="0001410C">
        <w:trPr>
          <w:trHeight w:val="238"/>
        </w:trPr>
        <w:tc>
          <w:tcPr>
            <w:tcW w:w="14289" w:type="dxa"/>
            <w:gridSpan w:val="4"/>
          </w:tcPr>
          <w:p w14:paraId="6B9EEE16" w14:textId="3D9A4F0D" w:rsidR="001E4AD2" w:rsidRPr="004C21D6" w:rsidRDefault="001E4AD2">
            <w:pPr>
              <w:rPr>
                <w:rFonts w:cstheme="minorHAnsi"/>
                <w:b/>
                <w:sz w:val="20"/>
              </w:rPr>
            </w:pPr>
            <w:r w:rsidRPr="004B049E">
              <w:rPr>
                <w:rFonts w:cstheme="minorHAnsi"/>
                <w:b/>
                <w:sz w:val="20"/>
              </w:rPr>
              <w:t xml:space="preserve">Term 5: Week </w:t>
            </w:r>
            <w:r w:rsidR="00BF6C78">
              <w:rPr>
                <w:rFonts w:cstheme="minorHAnsi"/>
                <w:b/>
                <w:sz w:val="20"/>
              </w:rPr>
              <w:t>4</w:t>
            </w:r>
            <w:r w:rsidR="004C21D6">
              <w:rPr>
                <w:rFonts w:cstheme="minorHAnsi"/>
                <w:b/>
                <w:sz w:val="20"/>
              </w:rPr>
              <w:t xml:space="preserve">     </w:t>
            </w:r>
            <w:r w:rsidRPr="004B049E">
              <w:rPr>
                <w:rFonts w:cstheme="minorHAnsi"/>
                <w:b/>
                <w:sz w:val="20"/>
              </w:rPr>
              <w:t>This week</w:t>
            </w:r>
            <w:r w:rsidR="004B049E">
              <w:rPr>
                <w:rFonts w:cstheme="minorHAnsi"/>
                <w:b/>
                <w:sz w:val="20"/>
              </w:rPr>
              <w:t xml:space="preserve"> for home learning you may like to…</w:t>
            </w:r>
          </w:p>
        </w:tc>
      </w:tr>
      <w:tr w:rsidR="00000E09" w:rsidRPr="004B049E" w14:paraId="0D74B56F" w14:textId="77777777" w:rsidTr="0001410C">
        <w:trPr>
          <w:trHeight w:val="872"/>
        </w:trPr>
        <w:tc>
          <w:tcPr>
            <w:tcW w:w="14289" w:type="dxa"/>
            <w:gridSpan w:val="4"/>
          </w:tcPr>
          <w:p w14:paraId="433F9005" w14:textId="22AAB2C3" w:rsidR="00000E09" w:rsidRDefault="00000E09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Spelling</w:t>
            </w:r>
            <w:r w:rsidR="006D646E">
              <w:rPr>
                <w:rFonts w:cstheme="minorHAnsi"/>
                <w:b/>
                <w:sz w:val="20"/>
              </w:rPr>
              <w:t xml:space="preserve"> and handwriting</w:t>
            </w:r>
          </w:p>
          <w:p w14:paraId="490CDC85" w14:textId="25299B6C" w:rsidR="00000E09" w:rsidRPr="004E3EB2" w:rsidRDefault="00000E09" w:rsidP="004E3EB2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Pattern: </w:t>
            </w:r>
            <w:r w:rsidR="006D646E">
              <w:rPr>
                <w:rFonts w:cstheme="minorHAnsi"/>
                <w:sz w:val="20"/>
              </w:rPr>
              <w:t>-</w:t>
            </w:r>
            <w:proofErr w:type="spellStart"/>
            <w:r w:rsidR="00BF6C78">
              <w:rPr>
                <w:rFonts w:cstheme="minorHAnsi"/>
                <w:sz w:val="20"/>
              </w:rPr>
              <w:t>s</w:t>
            </w:r>
            <w:r w:rsidR="006D646E">
              <w:rPr>
                <w:rFonts w:cstheme="minorHAnsi"/>
                <w:sz w:val="20"/>
              </w:rPr>
              <w:t>ion</w:t>
            </w:r>
            <w:proofErr w:type="spellEnd"/>
            <w:r w:rsidR="006D646E">
              <w:rPr>
                <w:rFonts w:cstheme="minorHAnsi"/>
                <w:sz w:val="20"/>
              </w:rPr>
              <w:t xml:space="preserve"> words</w:t>
            </w:r>
            <w:r w:rsidR="00645D8F">
              <w:rPr>
                <w:rFonts w:cstheme="minorHAnsi"/>
                <w:sz w:val="20"/>
              </w:rPr>
              <w:t xml:space="preserve"> (part 2)</w:t>
            </w:r>
            <w:r w:rsidR="006D646E">
              <w:rPr>
                <w:rFonts w:cstheme="minorHAnsi"/>
                <w:sz w:val="20"/>
              </w:rPr>
              <w:t xml:space="preserve">   How many words can you find in the English language that end -</w:t>
            </w:r>
            <w:proofErr w:type="spellStart"/>
            <w:r w:rsidR="00BF6C78">
              <w:rPr>
                <w:rFonts w:cstheme="minorHAnsi"/>
                <w:sz w:val="20"/>
              </w:rPr>
              <w:t>s</w:t>
            </w:r>
            <w:r w:rsidR="006D646E">
              <w:rPr>
                <w:rFonts w:cstheme="minorHAnsi"/>
                <w:sz w:val="20"/>
              </w:rPr>
              <w:t>ion</w:t>
            </w:r>
            <w:proofErr w:type="spellEnd"/>
            <w:r w:rsidR="006D646E">
              <w:rPr>
                <w:rFonts w:cstheme="minorHAnsi"/>
                <w:sz w:val="20"/>
              </w:rPr>
              <w:t xml:space="preserve">?  List </w:t>
            </w:r>
            <w:r w:rsidR="00645D8F">
              <w:rPr>
                <w:rFonts w:cstheme="minorHAnsi"/>
                <w:sz w:val="20"/>
              </w:rPr>
              <w:t xml:space="preserve">a different </w:t>
            </w:r>
            <w:r w:rsidR="006D646E">
              <w:rPr>
                <w:rFonts w:cstheme="minorHAnsi"/>
                <w:sz w:val="20"/>
              </w:rPr>
              <w:t>20</w:t>
            </w:r>
            <w:r w:rsidR="00645D8F">
              <w:rPr>
                <w:rFonts w:cstheme="minorHAnsi"/>
                <w:sz w:val="20"/>
              </w:rPr>
              <w:t xml:space="preserve"> from week 1</w:t>
            </w:r>
            <w:r w:rsidR="006D646E">
              <w:rPr>
                <w:rFonts w:cstheme="minorHAnsi"/>
                <w:sz w:val="20"/>
              </w:rPr>
              <w:t xml:space="preserve">.  Find dictionary definitions for 10 of these words (online dictionary available: </w:t>
            </w:r>
            <w:hyperlink r:id="rId7" w:history="1">
              <w:r w:rsidR="006D646E" w:rsidRPr="00B96504">
                <w:rPr>
                  <w:rStyle w:val="Hyperlink"/>
                  <w:rFonts w:cstheme="minorHAnsi"/>
                  <w:sz w:val="20"/>
                </w:rPr>
                <w:t>https://www.collinsdictionary.com</w:t>
              </w:r>
            </w:hyperlink>
            <w:r w:rsidR="006D646E">
              <w:rPr>
                <w:rFonts w:cstheme="minorHAnsi"/>
                <w:sz w:val="20"/>
              </w:rPr>
              <w:t xml:space="preserve"> ) Now put your words into sentences.  Challenge:  Write a paragraph using all 10 of your words.</w:t>
            </w:r>
          </w:p>
        </w:tc>
      </w:tr>
      <w:tr w:rsidR="00000E09" w:rsidRPr="004B049E" w14:paraId="5B3D53D4" w14:textId="77777777" w:rsidTr="0001410C">
        <w:trPr>
          <w:trHeight w:val="238"/>
        </w:trPr>
        <w:tc>
          <w:tcPr>
            <w:tcW w:w="7545" w:type="dxa"/>
            <w:gridSpan w:val="3"/>
            <w:shd w:val="clear" w:color="auto" w:fill="E2EFD9" w:themeFill="accent6" w:themeFillTint="33"/>
            <w:vAlign w:val="center"/>
          </w:tcPr>
          <w:p w14:paraId="51611201" w14:textId="77777777" w:rsidR="00000E09" w:rsidRDefault="00000E09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Every Day</w:t>
            </w:r>
          </w:p>
        </w:tc>
        <w:tc>
          <w:tcPr>
            <w:tcW w:w="6743" w:type="dxa"/>
            <w:shd w:val="clear" w:color="auto" w:fill="FFE599" w:themeFill="accent4" w:themeFillTint="66"/>
            <w:vAlign w:val="center"/>
          </w:tcPr>
          <w:p w14:paraId="13FC906D" w14:textId="05876288" w:rsidR="00000E09" w:rsidRDefault="003430D5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Creative Curriculum</w:t>
            </w:r>
          </w:p>
        </w:tc>
      </w:tr>
      <w:tr w:rsidR="003430D5" w:rsidRPr="004B049E" w14:paraId="478DFA97" w14:textId="77777777" w:rsidTr="0001410C">
        <w:trPr>
          <w:trHeight w:val="238"/>
        </w:trPr>
        <w:tc>
          <w:tcPr>
            <w:tcW w:w="1817" w:type="dxa"/>
            <w:shd w:val="clear" w:color="auto" w:fill="E2EFD9" w:themeFill="accent6" w:themeFillTint="33"/>
            <w:vAlign w:val="center"/>
          </w:tcPr>
          <w:p w14:paraId="5AC5C8A0" w14:textId="77777777" w:rsidR="003430D5" w:rsidRPr="004B049E" w:rsidRDefault="003430D5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Reading</w:t>
            </w:r>
          </w:p>
        </w:tc>
        <w:tc>
          <w:tcPr>
            <w:tcW w:w="3363" w:type="dxa"/>
            <w:shd w:val="clear" w:color="auto" w:fill="E2EFD9" w:themeFill="accent6" w:themeFillTint="33"/>
            <w:vAlign w:val="center"/>
          </w:tcPr>
          <w:p w14:paraId="70AE8F71" w14:textId="77777777" w:rsidR="003430D5" w:rsidRPr="004B049E" w:rsidRDefault="003430D5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Writing</w:t>
            </w:r>
          </w:p>
        </w:tc>
        <w:tc>
          <w:tcPr>
            <w:tcW w:w="2365" w:type="dxa"/>
            <w:shd w:val="clear" w:color="auto" w:fill="E2EFD9" w:themeFill="accent6" w:themeFillTint="33"/>
            <w:vAlign w:val="center"/>
          </w:tcPr>
          <w:p w14:paraId="73C1E2C6" w14:textId="77777777" w:rsidR="003430D5" w:rsidRPr="004B049E" w:rsidRDefault="003430D5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Maths</w:t>
            </w:r>
          </w:p>
        </w:tc>
        <w:tc>
          <w:tcPr>
            <w:tcW w:w="6743" w:type="dxa"/>
            <w:shd w:val="clear" w:color="auto" w:fill="FFE599" w:themeFill="accent4" w:themeFillTint="66"/>
            <w:vAlign w:val="center"/>
          </w:tcPr>
          <w:p w14:paraId="0CF25405" w14:textId="35139E71" w:rsidR="003430D5" w:rsidRPr="004B049E" w:rsidRDefault="003430D5" w:rsidP="003430D5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We</w:t>
            </w:r>
            <w:r w:rsidR="00645D8F">
              <w:rPr>
                <w:rFonts w:cstheme="minorHAnsi"/>
                <w:b/>
                <w:sz w:val="20"/>
              </w:rPr>
              <w:t xml:space="preserve"> would</w:t>
            </w:r>
            <w:r>
              <w:rPr>
                <w:rFonts w:cstheme="minorHAnsi"/>
                <w:b/>
                <w:sz w:val="20"/>
              </w:rPr>
              <w:t xml:space="preserve"> love to see and hear about how you get on with these tasks:</w:t>
            </w:r>
          </w:p>
        </w:tc>
      </w:tr>
      <w:tr w:rsidR="003430D5" w:rsidRPr="004B049E" w14:paraId="24962553" w14:textId="77777777" w:rsidTr="0001410C">
        <w:trPr>
          <w:trHeight w:val="6312"/>
        </w:trPr>
        <w:tc>
          <w:tcPr>
            <w:tcW w:w="1817" w:type="dxa"/>
            <w:shd w:val="clear" w:color="auto" w:fill="E2EFD9" w:themeFill="accent6" w:themeFillTint="33"/>
          </w:tcPr>
          <w:p w14:paraId="3FED48F3" w14:textId="53019E06" w:rsidR="003430D5" w:rsidRDefault="003430D5" w:rsidP="00107CFA">
            <w:pPr>
              <w:rPr>
                <w:rFonts w:cstheme="minorHAnsi"/>
                <w:b/>
                <w:bCs/>
                <w:sz w:val="20"/>
              </w:rPr>
            </w:pPr>
            <w:r w:rsidRPr="003430D5">
              <w:rPr>
                <w:rFonts w:cstheme="minorHAnsi"/>
                <w:b/>
                <w:bCs/>
                <w:sz w:val="20"/>
              </w:rPr>
              <w:t>Read every day for at least 20 minutes a book of your own choice.</w:t>
            </w:r>
          </w:p>
          <w:p w14:paraId="0018360F" w14:textId="77777777" w:rsidR="00645D8F" w:rsidRPr="003430D5" w:rsidRDefault="00645D8F" w:rsidP="00107CFA">
            <w:pPr>
              <w:rPr>
                <w:rFonts w:cstheme="minorHAnsi"/>
                <w:b/>
                <w:bCs/>
                <w:sz w:val="20"/>
              </w:rPr>
            </w:pPr>
          </w:p>
          <w:p w14:paraId="25EE0E73" w14:textId="4A66BEF0" w:rsidR="003430D5" w:rsidRDefault="003430D5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Our class reader </w:t>
            </w:r>
            <w:r w:rsidRPr="003430D5">
              <w:rPr>
                <w:rFonts w:cstheme="minorHAnsi"/>
                <w:b/>
                <w:bCs/>
                <w:sz w:val="20"/>
              </w:rPr>
              <w:t>Anglo-Saxon Boy</w:t>
            </w:r>
          </w:p>
          <w:p w14:paraId="643F642A" w14:textId="77EF949B" w:rsidR="003430D5" w:rsidRDefault="003430D5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Please check the </w:t>
            </w:r>
            <w:r w:rsidRPr="003430D5">
              <w:rPr>
                <w:rFonts w:cstheme="minorHAnsi"/>
                <w:i/>
                <w:iCs/>
                <w:sz w:val="20"/>
              </w:rPr>
              <w:t>Nightingale class</w:t>
            </w:r>
            <w:r>
              <w:rPr>
                <w:rFonts w:cstheme="minorHAnsi"/>
                <w:sz w:val="20"/>
              </w:rPr>
              <w:t xml:space="preserve"> page under reading </w:t>
            </w:r>
            <w:r w:rsidR="00645D8F">
              <w:rPr>
                <w:rFonts w:cstheme="minorHAnsi"/>
                <w:sz w:val="20"/>
              </w:rPr>
              <w:t xml:space="preserve">to hear </w:t>
            </w:r>
            <w:r>
              <w:rPr>
                <w:rFonts w:cstheme="minorHAnsi"/>
                <w:sz w:val="20"/>
              </w:rPr>
              <w:t>Mrs Irvine reading a chapter a day.</w:t>
            </w:r>
          </w:p>
          <w:p w14:paraId="61B7B2BA" w14:textId="23DC8486" w:rsidR="00645D8F" w:rsidRDefault="0001410C" w:rsidP="00107CFA">
            <w:pPr>
              <w:rPr>
                <w:rFonts w:cstheme="minorHAnsi"/>
                <w:sz w:val="20"/>
              </w:rPr>
            </w:pPr>
            <w:hyperlink r:id="rId8" w:history="1">
              <w:r w:rsidR="00645D8F" w:rsidRPr="00A9001B">
                <w:rPr>
                  <w:rStyle w:val="Hyperlink"/>
                </w:rPr>
                <w:t>https://www.archbishopcourtenay.org.uk/english-27/</w:t>
              </w:r>
            </w:hyperlink>
          </w:p>
          <w:p w14:paraId="4C3F7C33" w14:textId="77777777" w:rsidR="00645D8F" w:rsidRDefault="00645D8F" w:rsidP="00107CFA">
            <w:pPr>
              <w:rPr>
                <w:rFonts w:cstheme="minorHAnsi"/>
                <w:b/>
                <w:bCs/>
                <w:sz w:val="20"/>
              </w:rPr>
            </w:pPr>
          </w:p>
          <w:p w14:paraId="6EF27952" w14:textId="3D24EA5B" w:rsidR="003430D5" w:rsidRDefault="003430D5" w:rsidP="00107CFA">
            <w:pPr>
              <w:rPr>
                <w:rFonts w:cstheme="minorHAnsi"/>
                <w:sz w:val="20"/>
              </w:rPr>
            </w:pPr>
            <w:r w:rsidRPr="003430D5">
              <w:rPr>
                <w:rFonts w:cstheme="minorHAnsi"/>
                <w:b/>
                <w:bCs/>
                <w:sz w:val="20"/>
              </w:rPr>
              <w:t>Skills</w:t>
            </w:r>
            <w:r>
              <w:rPr>
                <w:rFonts w:cstheme="minorHAnsi"/>
                <w:sz w:val="20"/>
              </w:rPr>
              <w:t>:</w:t>
            </w:r>
          </w:p>
          <w:p w14:paraId="6725255D" w14:textId="77777777" w:rsidR="003430D5" w:rsidRDefault="003430D5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Understanding words in context</w:t>
            </w:r>
          </w:p>
          <w:p w14:paraId="233EE4D1" w14:textId="3E4B2D48" w:rsidR="003430D5" w:rsidRPr="004B049E" w:rsidRDefault="003430D5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Inference and predicting events </w:t>
            </w:r>
          </w:p>
        </w:tc>
        <w:tc>
          <w:tcPr>
            <w:tcW w:w="3363" w:type="dxa"/>
            <w:shd w:val="clear" w:color="auto" w:fill="E2EFD9" w:themeFill="accent6" w:themeFillTint="33"/>
          </w:tcPr>
          <w:p w14:paraId="1C75A78D" w14:textId="2DD3FEE9" w:rsidR="00645D8F" w:rsidRDefault="00645D8F" w:rsidP="003430D5">
            <w:pPr>
              <w:rPr>
                <w:rFonts w:cstheme="minorHAnsi"/>
                <w:b/>
                <w:bCs/>
                <w:sz w:val="20"/>
              </w:rPr>
            </w:pPr>
            <w:r w:rsidRPr="00645D8F">
              <w:rPr>
                <w:rFonts w:cstheme="minorHAnsi"/>
                <w:b/>
                <w:bCs/>
                <w:sz w:val="20"/>
              </w:rPr>
              <w:t>FIRST:</w:t>
            </w:r>
          </w:p>
          <w:p w14:paraId="38E6F953" w14:textId="0BBCC597" w:rsidR="002A3064" w:rsidRPr="002A3064" w:rsidRDefault="002A3064" w:rsidP="003430D5">
            <w:pPr>
              <w:rPr>
                <w:rFonts w:cstheme="minorHAnsi"/>
                <w:b/>
                <w:bCs/>
                <w:sz w:val="20"/>
              </w:rPr>
            </w:pPr>
            <w:r w:rsidRPr="002A3064">
              <w:rPr>
                <w:rFonts w:cstheme="minorHAnsi"/>
                <w:sz w:val="20"/>
              </w:rPr>
              <w:t xml:space="preserve">Mr Johnson has announced that primary pupils </w:t>
            </w:r>
            <w:r w:rsidRPr="002A3064">
              <w:rPr>
                <w:rFonts w:cstheme="minorHAnsi"/>
                <w:i/>
                <w:iCs/>
                <w:sz w:val="20"/>
                <w:u w:val="single"/>
              </w:rPr>
              <w:t>could</w:t>
            </w:r>
            <w:r w:rsidRPr="002A3064">
              <w:rPr>
                <w:rFonts w:cstheme="minorHAnsi"/>
                <w:sz w:val="20"/>
              </w:rPr>
              <w:t xml:space="preserve"> return to school from June 1</w:t>
            </w:r>
            <w:r w:rsidRPr="002A3064">
              <w:rPr>
                <w:rFonts w:cstheme="minorHAnsi"/>
                <w:sz w:val="20"/>
                <w:vertAlign w:val="superscript"/>
              </w:rPr>
              <w:t>st</w:t>
            </w:r>
            <w:r w:rsidRPr="002A3064">
              <w:rPr>
                <w:rFonts w:cstheme="minorHAnsi"/>
                <w:sz w:val="20"/>
              </w:rPr>
              <w:t xml:space="preserve"> </w:t>
            </w:r>
            <w:r w:rsidRPr="002A3064">
              <w:rPr>
                <w:rFonts w:cstheme="minorHAnsi"/>
                <w:b/>
                <w:bCs/>
                <w:sz w:val="20"/>
                <w:u w:val="single"/>
              </w:rPr>
              <w:t>if</w:t>
            </w:r>
            <w:r w:rsidRPr="002A3064">
              <w:rPr>
                <w:rFonts w:cstheme="minorHAnsi"/>
                <w:sz w:val="20"/>
              </w:rPr>
              <w:t xml:space="preserve"> social distancing measures are followed.  </w:t>
            </w:r>
            <w:r w:rsidRPr="002A3064">
              <w:rPr>
                <w:rFonts w:cstheme="minorHAnsi"/>
                <w:b/>
                <w:bCs/>
                <w:sz w:val="20"/>
              </w:rPr>
              <w:t xml:space="preserve">How does this news make you feel? </w:t>
            </w:r>
          </w:p>
          <w:p w14:paraId="7B9F3311" w14:textId="77777777" w:rsidR="00645D8F" w:rsidRDefault="00645D8F" w:rsidP="003430D5">
            <w:pPr>
              <w:rPr>
                <w:rFonts w:cstheme="minorHAnsi"/>
                <w:b/>
                <w:bCs/>
                <w:sz w:val="20"/>
              </w:rPr>
            </w:pPr>
          </w:p>
          <w:p w14:paraId="630BFA17" w14:textId="63F4E7BA" w:rsidR="00C56C9C" w:rsidRDefault="00645D8F" w:rsidP="003430D5">
            <w:pPr>
              <w:rPr>
                <w:rFonts w:cstheme="minorHAnsi"/>
                <w:b/>
                <w:bCs/>
                <w:sz w:val="20"/>
              </w:rPr>
            </w:pPr>
            <w:r w:rsidRPr="00645D8F">
              <w:rPr>
                <w:rFonts w:cstheme="minorHAnsi"/>
                <w:b/>
                <w:bCs/>
                <w:sz w:val="20"/>
              </w:rPr>
              <w:t>THEN</w:t>
            </w:r>
            <w:r w:rsidR="002A3064">
              <w:rPr>
                <w:rFonts w:cstheme="minorHAnsi"/>
                <w:b/>
                <w:bCs/>
                <w:sz w:val="20"/>
              </w:rPr>
              <w:t>:</w:t>
            </w:r>
          </w:p>
          <w:p w14:paraId="456ABB6A" w14:textId="6291315E" w:rsidR="002A3064" w:rsidRPr="002A3064" w:rsidRDefault="002A3064" w:rsidP="003430D5">
            <w:pPr>
              <w:rPr>
                <w:rFonts w:cstheme="minorHAnsi"/>
                <w:b/>
                <w:bCs/>
                <w:sz w:val="20"/>
              </w:rPr>
            </w:pPr>
            <w:r w:rsidRPr="002A3064">
              <w:rPr>
                <w:rFonts w:cstheme="minorHAnsi"/>
                <w:sz w:val="20"/>
              </w:rPr>
              <w:t>From a pupil</w:t>
            </w:r>
            <w:r>
              <w:rPr>
                <w:rFonts w:cstheme="minorHAnsi"/>
                <w:sz w:val="20"/>
              </w:rPr>
              <w:t>’</w:t>
            </w:r>
            <w:r w:rsidRPr="002A3064">
              <w:rPr>
                <w:rFonts w:cstheme="minorHAnsi"/>
                <w:sz w:val="20"/>
              </w:rPr>
              <w:t xml:space="preserve">s point of view: </w:t>
            </w:r>
            <w:r w:rsidRPr="002A3064">
              <w:rPr>
                <w:rFonts w:cstheme="minorHAnsi"/>
                <w:b/>
                <w:bCs/>
                <w:sz w:val="20"/>
              </w:rPr>
              <w:t>What issues/problems can you see happening if year R, year 1 and year 6 are allowed back to school?</w:t>
            </w:r>
          </w:p>
          <w:p w14:paraId="62D65181" w14:textId="77777777" w:rsidR="00645D8F" w:rsidRDefault="00645D8F" w:rsidP="003430D5">
            <w:pPr>
              <w:rPr>
                <w:rFonts w:cstheme="minorHAnsi"/>
                <w:b/>
                <w:bCs/>
                <w:sz w:val="20"/>
              </w:rPr>
            </w:pPr>
          </w:p>
          <w:p w14:paraId="071183C1" w14:textId="53AC5C84" w:rsidR="00C56C9C" w:rsidRDefault="00645D8F" w:rsidP="00107CFA">
            <w:pPr>
              <w:rPr>
                <w:rFonts w:cstheme="minorHAnsi"/>
                <w:b/>
                <w:bCs/>
                <w:sz w:val="20"/>
              </w:rPr>
            </w:pPr>
            <w:r w:rsidRPr="00645D8F">
              <w:rPr>
                <w:rFonts w:cstheme="minorHAnsi"/>
                <w:b/>
                <w:bCs/>
                <w:sz w:val="20"/>
              </w:rPr>
              <w:t>NEXT</w:t>
            </w:r>
            <w:r w:rsidR="002A3064">
              <w:rPr>
                <w:rFonts w:cstheme="minorHAnsi"/>
                <w:b/>
                <w:bCs/>
                <w:sz w:val="20"/>
              </w:rPr>
              <w:t>:</w:t>
            </w:r>
          </w:p>
          <w:p w14:paraId="166626E5" w14:textId="2529C3A4" w:rsidR="002A3064" w:rsidRDefault="002A3064" w:rsidP="00107CFA">
            <w:pPr>
              <w:rPr>
                <w:rFonts w:cstheme="minorHAnsi"/>
                <w:sz w:val="20"/>
              </w:rPr>
            </w:pPr>
            <w:r w:rsidRPr="002A3064">
              <w:rPr>
                <w:rFonts w:cstheme="minorHAnsi"/>
                <w:sz w:val="20"/>
              </w:rPr>
              <w:t xml:space="preserve">Write a </w:t>
            </w:r>
            <w:r w:rsidRPr="002A3064">
              <w:rPr>
                <w:rFonts w:cstheme="minorHAnsi"/>
                <w:b/>
                <w:bCs/>
                <w:sz w:val="20"/>
              </w:rPr>
              <w:t>persuasive letter</w:t>
            </w:r>
            <w:r w:rsidRPr="002A3064">
              <w:rPr>
                <w:rFonts w:cstheme="minorHAnsi"/>
                <w:sz w:val="20"/>
              </w:rPr>
              <w:t xml:space="preserve"> to Prime Minister</w:t>
            </w:r>
            <w:r>
              <w:rPr>
                <w:rFonts w:cstheme="minorHAnsi"/>
                <w:sz w:val="20"/>
              </w:rPr>
              <w:t xml:space="preserve"> </w:t>
            </w:r>
            <w:r w:rsidRPr="002A3064">
              <w:rPr>
                <w:rFonts w:cstheme="minorHAnsi"/>
                <w:sz w:val="20"/>
              </w:rPr>
              <w:t xml:space="preserve">Johnson </w:t>
            </w:r>
            <w:r>
              <w:rPr>
                <w:rFonts w:cstheme="minorHAnsi"/>
                <w:sz w:val="20"/>
              </w:rPr>
              <w:t>explaining to</w:t>
            </w:r>
            <w:r w:rsidRPr="002A3064">
              <w:rPr>
                <w:rFonts w:cstheme="minorHAnsi"/>
                <w:sz w:val="20"/>
              </w:rPr>
              <w:t xml:space="preserve"> him </w:t>
            </w:r>
            <w:r w:rsidRPr="002A3064">
              <w:rPr>
                <w:rFonts w:cstheme="minorHAnsi"/>
                <w:b/>
                <w:bCs/>
                <w:sz w:val="20"/>
              </w:rPr>
              <w:t>how you feel about his proposals and lockdown, if you agree/disagree with his ideas, how changes will affect you and what you think should be done.</w:t>
            </w:r>
          </w:p>
          <w:p w14:paraId="1E5F8702" w14:textId="77777777" w:rsidR="002A3064" w:rsidRPr="002A3064" w:rsidRDefault="002A3064" w:rsidP="00107CFA">
            <w:pPr>
              <w:rPr>
                <w:rFonts w:cstheme="minorHAnsi"/>
                <w:sz w:val="20"/>
              </w:rPr>
            </w:pPr>
          </w:p>
          <w:p w14:paraId="0C2FBD97" w14:textId="48E3E906" w:rsidR="003430D5" w:rsidRPr="004C21D6" w:rsidRDefault="003430D5" w:rsidP="00107CFA">
            <w:pPr>
              <w:rPr>
                <w:rFonts w:cstheme="minorHAnsi"/>
                <w:b/>
                <w:bCs/>
                <w:sz w:val="20"/>
              </w:rPr>
            </w:pPr>
            <w:r w:rsidRPr="004C21D6">
              <w:rPr>
                <w:rFonts w:cstheme="minorHAnsi"/>
                <w:b/>
                <w:bCs/>
                <w:sz w:val="20"/>
              </w:rPr>
              <w:t>Grammar:</w:t>
            </w:r>
          </w:p>
          <w:p w14:paraId="1B484905" w14:textId="77777777" w:rsidR="003430D5" w:rsidRDefault="003430D5" w:rsidP="004C21D6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Word choices are adventurous and carefully selected to add detail and to engage the reader</w:t>
            </w:r>
          </w:p>
          <w:p w14:paraId="08DB9283" w14:textId="771FD556" w:rsidR="002A3064" w:rsidRPr="00E645E8" w:rsidRDefault="002A3064" w:rsidP="004C21D6">
            <w:pPr>
              <w:rPr>
                <w:rFonts w:cstheme="minorHAnsi"/>
                <w:sz w:val="20"/>
              </w:rPr>
            </w:pPr>
          </w:p>
        </w:tc>
        <w:tc>
          <w:tcPr>
            <w:tcW w:w="2365" w:type="dxa"/>
            <w:shd w:val="clear" w:color="auto" w:fill="E2EFD9" w:themeFill="accent6" w:themeFillTint="33"/>
          </w:tcPr>
          <w:p w14:paraId="2A647B12" w14:textId="57651ECB" w:rsidR="003430D5" w:rsidRDefault="003430D5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White Rose Maths Home learning activities.</w:t>
            </w:r>
          </w:p>
          <w:p w14:paraId="5D5B2930" w14:textId="77777777" w:rsidR="00645D8F" w:rsidRDefault="00645D8F" w:rsidP="00107CFA">
            <w:pPr>
              <w:rPr>
                <w:rFonts w:cstheme="minorHAnsi"/>
                <w:sz w:val="20"/>
              </w:rPr>
            </w:pPr>
          </w:p>
          <w:p w14:paraId="0045320E" w14:textId="3A8C93E2" w:rsidR="00C56C9C" w:rsidRDefault="003430D5" w:rsidP="00107CFA">
            <w:pPr>
              <w:rPr>
                <w:rFonts w:cstheme="minorHAnsi"/>
                <w:sz w:val="20"/>
              </w:rPr>
            </w:pPr>
            <w:r w:rsidRPr="003430D5">
              <w:rPr>
                <w:rFonts w:cstheme="minorHAnsi"/>
                <w:b/>
                <w:bCs/>
                <w:sz w:val="20"/>
              </w:rPr>
              <w:t>If you are in year 3 please work on the year 3 pages</w:t>
            </w:r>
            <w:r>
              <w:rPr>
                <w:rFonts w:cstheme="minorHAnsi"/>
                <w:sz w:val="20"/>
              </w:rPr>
              <w:t xml:space="preserve">: </w:t>
            </w:r>
            <w:hyperlink r:id="rId9" w:history="1">
              <w:r w:rsidR="00C56C9C" w:rsidRPr="00427AA6">
                <w:rPr>
                  <w:rStyle w:val="Hyperlink"/>
                  <w:rFonts w:cstheme="minorHAnsi"/>
                  <w:sz w:val="20"/>
                </w:rPr>
                <w:t>https://whiterosemaths.com/homelearning/year-3/</w:t>
              </w:r>
            </w:hyperlink>
          </w:p>
          <w:p w14:paraId="3E121965" w14:textId="77777777" w:rsidR="00645D8F" w:rsidRDefault="00645D8F" w:rsidP="00107CFA">
            <w:pPr>
              <w:rPr>
                <w:rFonts w:cstheme="minorHAnsi"/>
                <w:sz w:val="20"/>
              </w:rPr>
            </w:pPr>
          </w:p>
          <w:p w14:paraId="65C1009C" w14:textId="433DD52C" w:rsidR="003430D5" w:rsidRPr="003430D5" w:rsidRDefault="003430D5" w:rsidP="00107CFA">
            <w:pPr>
              <w:rPr>
                <w:rFonts w:cstheme="minorHAnsi"/>
                <w:b/>
                <w:bCs/>
                <w:sz w:val="20"/>
              </w:rPr>
            </w:pPr>
            <w:r w:rsidRPr="003430D5">
              <w:rPr>
                <w:rFonts w:cstheme="minorHAnsi"/>
                <w:b/>
                <w:bCs/>
                <w:sz w:val="20"/>
              </w:rPr>
              <w:t>If you are in year 4 please work on the year 4 pages.</w:t>
            </w:r>
          </w:p>
          <w:p w14:paraId="359C817A" w14:textId="5643307E" w:rsidR="003430D5" w:rsidRDefault="0001410C" w:rsidP="00107CFA">
            <w:pPr>
              <w:rPr>
                <w:rFonts w:cstheme="minorHAnsi"/>
                <w:sz w:val="20"/>
              </w:rPr>
            </w:pPr>
            <w:hyperlink r:id="rId10" w:history="1">
              <w:r w:rsidR="00C56C9C" w:rsidRPr="00427AA6">
                <w:rPr>
                  <w:rStyle w:val="Hyperlink"/>
                  <w:rFonts w:cstheme="minorHAnsi"/>
                  <w:sz w:val="20"/>
                </w:rPr>
                <w:t>https://whiterosemaths.com/homelearning/year-4/</w:t>
              </w:r>
            </w:hyperlink>
          </w:p>
          <w:p w14:paraId="75BC50E0" w14:textId="77777777" w:rsidR="00C56C9C" w:rsidRDefault="00C56C9C" w:rsidP="00107CFA">
            <w:pPr>
              <w:rPr>
                <w:rFonts w:cstheme="minorHAnsi"/>
                <w:sz w:val="20"/>
              </w:rPr>
            </w:pPr>
          </w:p>
          <w:p w14:paraId="209F9A0E" w14:textId="0D47EF4E" w:rsidR="003430D5" w:rsidRDefault="003430D5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Access </w:t>
            </w:r>
            <w:r w:rsidRPr="00C56C9C">
              <w:rPr>
                <w:rFonts w:cstheme="minorHAnsi"/>
                <w:b/>
                <w:bCs/>
                <w:sz w:val="20"/>
              </w:rPr>
              <w:t>Mathletics</w:t>
            </w:r>
            <w:r>
              <w:rPr>
                <w:rFonts w:cstheme="minorHAnsi"/>
                <w:sz w:val="20"/>
              </w:rPr>
              <w:t xml:space="preserve"> to support your online learning tasks</w:t>
            </w:r>
          </w:p>
          <w:p w14:paraId="1BB44726" w14:textId="77777777" w:rsidR="00645D8F" w:rsidRDefault="00645D8F" w:rsidP="00107CFA">
            <w:pPr>
              <w:rPr>
                <w:rFonts w:cstheme="minorHAnsi"/>
                <w:sz w:val="20"/>
              </w:rPr>
            </w:pPr>
          </w:p>
          <w:p w14:paraId="5C961D21" w14:textId="1A0A8CC7" w:rsidR="003430D5" w:rsidRDefault="003430D5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Access </w:t>
            </w:r>
            <w:proofErr w:type="spellStart"/>
            <w:r w:rsidRPr="00C56C9C">
              <w:rPr>
                <w:rFonts w:cstheme="minorHAnsi"/>
                <w:b/>
                <w:bCs/>
                <w:sz w:val="20"/>
              </w:rPr>
              <w:t>TTrockstars</w:t>
            </w:r>
            <w:proofErr w:type="spellEnd"/>
            <w:r w:rsidRPr="00C56C9C">
              <w:rPr>
                <w:rFonts w:cstheme="minorHAnsi"/>
                <w:b/>
                <w:bCs/>
                <w:sz w:val="20"/>
              </w:rPr>
              <w:t xml:space="preserve"> </w:t>
            </w:r>
            <w:r>
              <w:rPr>
                <w:rFonts w:cstheme="minorHAnsi"/>
                <w:sz w:val="20"/>
              </w:rPr>
              <w:t>to</w:t>
            </w:r>
          </w:p>
          <w:p w14:paraId="7BB9237B" w14:textId="1C51261E" w:rsidR="003430D5" w:rsidRPr="00E645E8" w:rsidRDefault="003430D5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keep practicing your times tables and division facts.</w:t>
            </w:r>
          </w:p>
        </w:tc>
        <w:tc>
          <w:tcPr>
            <w:tcW w:w="6743" w:type="dxa"/>
            <w:shd w:val="clear" w:color="auto" w:fill="FFE599" w:themeFill="accent4" w:themeFillTint="66"/>
          </w:tcPr>
          <w:p w14:paraId="0722BB16" w14:textId="183E7E28" w:rsidR="003430D5" w:rsidRDefault="003430D5" w:rsidP="00863046">
            <w:pPr>
              <w:rPr>
                <w:rFonts w:cstheme="minorHAnsi"/>
                <w:b/>
                <w:bCs/>
                <w:sz w:val="20"/>
              </w:rPr>
            </w:pPr>
            <w:r>
              <w:rPr>
                <w:rFonts w:cstheme="minorHAnsi"/>
                <w:b/>
                <w:bCs/>
                <w:sz w:val="20"/>
              </w:rPr>
              <w:t>History:</w:t>
            </w:r>
          </w:p>
          <w:p w14:paraId="307A88F1" w14:textId="7993966C" w:rsidR="002A3064" w:rsidRPr="002A3064" w:rsidRDefault="002A3064" w:rsidP="00863046">
            <w:pPr>
              <w:rPr>
                <w:rFonts w:cstheme="minorHAnsi"/>
                <w:sz w:val="20"/>
              </w:rPr>
            </w:pPr>
            <w:r w:rsidRPr="002A3064">
              <w:rPr>
                <w:rFonts w:cstheme="minorHAnsi"/>
                <w:sz w:val="20"/>
              </w:rPr>
              <w:t>What happened in the daily life of an Anglo-Saxon child?  Create a story</w:t>
            </w:r>
            <w:r>
              <w:rPr>
                <w:rFonts w:cstheme="minorHAnsi"/>
                <w:sz w:val="20"/>
              </w:rPr>
              <w:t>board / booklet / poster</w:t>
            </w:r>
            <w:r w:rsidRPr="002A3064">
              <w:rPr>
                <w:rFonts w:cstheme="minorHAnsi"/>
                <w:sz w:val="20"/>
              </w:rPr>
              <w:t xml:space="preserve"> that tells us the facts.</w:t>
            </w:r>
          </w:p>
          <w:p w14:paraId="7D7B0FF7" w14:textId="77777777" w:rsidR="00C56C9C" w:rsidRDefault="00C56C9C" w:rsidP="003430D5">
            <w:pPr>
              <w:rPr>
                <w:rFonts w:cstheme="minorHAnsi"/>
                <w:b/>
                <w:bCs/>
                <w:sz w:val="20"/>
              </w:rPr>
            </w:pPr>
          </w:p>
          <w:p w14:paraId="2C07D3F5" w14:textId="115ED0C0" w:rsidR="00C56C9C" w:rsidRDefault="00C56C9C" w:rsidP="003430D5">
            <w:pPr>
              <w:rPr>
                <w:rFonts w:cstheme="minorHAnsi"/>
                <w:b/>
                <w:bCs/>
                <w:sz w:val="20"/>
              </w:rPr>
            </w:pPr>
            <w:r>
              <w:rPr>
                <w:rFonts w:cstheme="minorHAnsi"/>
                <w:b/>
                <w:bCs/>
                <w:sz w:val="20"/>
              </w:rPr>
              <w:t>Computing:</w:t>
            </w:r>
          </w:p>
          <w:p w14:paraId="7AA18A47" w14:textId="065C6CF1" w:rsidR="00C56C9C" w:rsidRPr="00BF6C78" w:rsidRDefault="00BF6C78" w:rsidP="003430D5">
            <w:pPr>
              <w:rPr>
                <w:rFonts w:cstheme="minorHAnsi"/>
                <w:sz w:val="20"/>
              </w:rPr>
            </w:pPr>
            <w:r w:rsidRPr="00BF6C78">
              <w:rPr>
                <w:rFonts w:cstheme="minorHAnsi"/>
                <w:sz w:val="20"/>
              </w:rPr>
              <w:t>Can you make an Anglo-Saxon themed Scratch animation?</w:t>
            </w:r>
          </w:p>
          <w:p w14:paraId="22CC108D" w14:textId="4F87E387" w:rsidR="00BF6C78" w:rsidRDefault="00BF6C78" w:rsidP="003430D5">
            <w:pPr>
              <w:rPr>
                <w:rFonts w:cstheme="minorHAnsi"/>
                <w:sz w:val="20"/>
              </w:rPr>
            </w:pPr>
            <w:hyperlink r:id="rId11" w:history="1">
              <w:r w:rsidRPr="00895439">
                <w:rPr>
                  <w:rStyle w:val="Hyperlink"/>
                  <w:rFonts w:cstheme="minorHAnsi"/>
                  <w:sz w:val="20"/>
                </w:rPr>
                <w:t>https://scratch.mit.edu/</w:t>
              </w:r>
            </w:hyperlink>
            <w:r>
              <w:rPr>
                <w:rFonts w:cstheme="minorHAnsi"/>
                <w:sz w:val="20"/>
              </w:rPr>
              <w:t xml:space="preserve">  (you will need Google chrome to access resources)</w:t>
            </w:r>
          </w:p>
          <w:p w14:paraId="2B3096C0" w14:textId="77777777" w:rsidR="00BF6C78" w:rsidRDefault="00BF6C78" w:rsidP="003430D5">
            <w:pPr>
              <w:rPr>
                <w:rFonts w:cstheme="minorHAnsi"/>
                <w:sz w:val="20"/>
              </w:rPr>
            </w:pPr>
          </w:p>
          <w:p w14:paraId="3E4CFEAC" w14:textId="57C4648A" w:rsidR="00645D8F" w:rsidRPr="00645D8F" w:rsidRDefault="00645D8F" w:rsidP="003430D5">
            <w:pPr>
              <w:rPr>
                <w:rFonts w:cstheme="minorHAnsi"/>
                <w:b/>
                <w:bCs/>
                <w:sz w:val="20"/>
              </w:rPr>
            </w:pPr>
            <w:r w:rsidRPr="00645D8F">
              <w:rPr>
                <w:rFonts w:cstheme="minorHAnsi"/>
                <w:b/>
                <w:bCs/>
                <w:sz w:val="20"/>
              </w:rPr>
              <w:t>Art:</w:t>
            </w:r>
          </w:p>
          <w:p w14:paraId="365A26C5" w14:textId="21228CD2" w:rsidR="00645D8F" w:rsidRDefault="002A3064" w:rsidP="003430D5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What did an Anglo-Saxon Family look like?  Research images on the internet and create a “mood/ideas” board – use this to develop your own Anglo-Saxon Family using your family as models</w:t>
            </w:r>
            <w:r w:rsidR="0001410C">
              <w:rPr>
                <w:rFonts w:cstheme="minorHAnsi"/>
                <w:sz w:val="20"/>
              </w:rPr>
              <w:t>.</w:t>
            </w:r>
          </w:p>
          <w:p w14:paraId="57AC6D0A" w14:textId="77777777" w:rsidR="002A3064" w:rsidRDefault="002A3064" w:rsidP="003430D5">
            <w:pPr>
              <w:rPr>
                <w:rFonts w:cstheme="minorHAnsi"/>
                <w:sz w:val="20"/>
              </w:rPr>
            </w:pPr>
          </w:p>
          <w:p w14:paraId="548E2D33" w14:textId="53D3B079" w:rsidR="00645D8F" w:rsidRPr="00645D8F" w:rsidRDefault="00645D8F" w:rsidP="003430D5">
            <w:pPr>
              <w:rPr>
                <w:rFonts w:cstheme="minorHAnsi"/>
                <w:b/>
                <w:bCs/>
                <w:sz w:val="20"/>
              </w:rPr>
            </w:pPr>
            <w:r w:rsidRPr="00645D8F">
              <w:rPr>
                <w:rFonts w:cstheme="minorHAnsi"/>
                <w:b/>
                <w:bCs/>
                <w:sz w:val="20"/>
              </w:rPr>
              <w:t>DT:</w:t>
            </w:r>
          </w:p>
          <w:p w14:paraId="7B25F59C" w14:textId="0CE00788" w:rsidR="00645D8F" w:rsidRDefault="00645D8F" w:rsidP="003430D5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Research, plan and design </w:t>
            </w:r>
            <w:r w:rsidR="00BF6C78">
              <w:rPr>
                <w:rFonts w:cstheme="minorHAnsi"/>
                <w:sz w:val="20"/>
              </w:rPr>
              <w:t>an Anglo-Saxon belt buckle or broach – can you make your design using materials you have at home?</w:t>
            </w:r>
          </w:p>
          <w:p w14:paraId="098D994B" w14:textId="77777777" w:rsidR="002A3064" w:rsidRDefault="002A3064" w:rsidP="003430D5">
            <w:pPr>
              <w:rPr>
                <w:rFonts w:cstheme="minorHAnsi"/>
                <w:sz w:val="20"/>
              </w:rPr>
            </w:pPr>
          </w:p>
          <w:p w14:paraId="2553C37C" w14:textId="0B195F5F" w:rsidR="003430D5" w:rsidRPr="003430D5" w:rsidRDefault="003430D5" w:rsidP="003430D5">
            <w:pPr>
              <w:rPr>
                <w:rFonts w:cstheme="minorHAnsi"/>
                <w:b/>
                <w:bCs/>
                <w:sz w:val="20"/>
              </w:rPr>
            </w:pPr>
            <w:r w:rsidRPr="003430D5">
              <w:rPr>
                <w:rFonts w:cstheme="minorHAnsi"/>
                <w:b/>
                <w:bCs/>
                <w:sz w:val="20"/>
              </w:rPr>
              <w:t>RE:</w:t>
            </w:r>
          </w:p>
          <w:p w14:paraId="727224A0" w14:textId="45810B83" w:rsidR="003430D5" w:rsidRDefault="003430D5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World faiths: </w:t>
            </w:r>
            <w:r w:rsidRPr="004C21D6">
              <w:rPr>
                <w:rFonts w:cstheme="minorHAnsi"/>
                <w:b/>
                <w:bCs/>
                <w:sz w:val="20"/>
              </w:rPr>
              <w:t>Sikhism</w:t>
            </w:r>
            <w:r w:rsidR="00C56C9C">
              <w:rPr>
                <w:rFonts w:cstheme="minorHAnsi"/>
                <w:b/>
                <w:bCs/>
                <w:sz w:val="20"/>
              </w:rPr>
              <w:t xml:space="preserve"> </w:t>
            </w:r>
            <w:r>
              <w:rPr>
                <w:rFonts w:cstheme="minorHAnsi"/>
                <w:sz w:val="20"/>
              </w:rPr>
              <w:t>Research one of the questions on the class website, using the links provided.</w:t>
            </w:r>
            <w:r w:rsidR="00C56C9C">
              <w:rPr>
                <w:rFonts w:cstheme="minorHAnsi"/>
                <w:b/>
                <w:bCs/>
                <w:sz w:val="20"/>
              </w:rPr>
              <w:t xml:space="preserve">  </w:t>
            </w:r>
            <w:r>
              <w:rPr>
                <w:rFonts w:cstheme="minorHAnsi"/>
                <w:sz w:val="20"/>
              </w:rPr>
              <w:t xml:space="preserve">Present your findings as a poster, a Power Point presentation, an information booklet or film yourself </w:t>
            </w:r>
            <w:r w:rsidR="00C56C9C">
              <w:rPr>
                <w:rFonts w:cstheme="minorHAnsi"/>
                <w:sz w:val="20"/>
              </w:rPr>
              <w:t>presenting facts.</w:t>
            </w:r>
          </w:p>
          <w:p w14:paraId="02A3756A" w14:textId="53DC084C" w:rsidR="0001410C" w:rsidRDefault="0001410C" w:rsidP="00107CFA">
            <w:pPr>
              <w:rPr>
                <w:rFonts w:cstheme="minorHAnsi"/>
                <w:sz w:val="20"/>
              </w:rPr>
            </w:pPr>
          </w:p>
          <w:p w14:paraId="3B372C92" w14:textId="29715AED" w:rsidR="0001410C" w:rsidRPr="0001410C" w:rsidRDefault="0001410C" w:rsidP="00107CFA">
            <w:pPr>
              <w:rPr>
                <w:rFonts w:cstheme="minorHAnsi"/>
                <w:b/>
                <w:bCs/>
                <w:sz w:val="20"/>
              </w:rPr>
            </w:pPr>
            <w:r w:rsidRPr="0001410C">
              <w:rPr>
                <w:rFonts w:cstheme="minorHAnsi"/>
                <w:b/>
                <w:bCs/>
                <w:sz w:val="20"/>
              </w:rPr>
              <w:t>Science:</w:t>
            </w:r>
          </w:p>
          <w:p w14:paraId="7CBA0D89" w14:textId="0CD7D160" w:rsidR="0001410C" w:rsidRDefault="0001410C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Diet:  what was an Anglo-Saxon diet like?  Compare this to a modern diet – what is similar/different?  Create daily meal plates for both.</w:t>
            </w:r>
          </w:p>
          <w:p w14:paraId="7FD4DFAE" w14:textId="744A8C29" w:rsidR="00C56C9C" w:rsidRPr="00C56C9C" w:rsidRDefault="00C56C9C" w:rsidP="00107CFA">
            <w:pPr>
              <w:rPr>
                <w:rFonts w:cstheme="minorHAnsi"/>
                <w:b/>
                <w:bCs/>
                <w:sz w:val="20"/>
              </w:rPr>
            </w:pPr>
          </w:p>
        </w:tc>
      </w:tr>
      <w:tr w:rsidR="00000E09" w:rsidRPr="004B049E" w14:paraId="62107815" w14:textId="77777777" w:rsidTr="0001410C">
        <w:trPr>
          <w:trHeight w:val="716"/>
        </w:trPr>
        <w:tc>
          <w:tcPr>
            <w:tcW w:w="14289" w:type="dxa"/>
            <w:gridSpan w:val="4"/>
            <w:shd w:val="clear" w:color="auto" w:fill="FFFFFF" w:themeFill="background1"/>
          </w:tcPr>
          <w:p w14:paraId="4B7359CC" w14:textId="77777777" w:rsidR="00645D8F" w:rsidRDefault="00000E09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We recommend </w:t>
            </w:r>
            <w:r w:rsidR="004C21D6">
              <w:rPr>
                <w:rFonts w:cstheme="minorHAnsi"/>
                <w:sz w:val="20"/>
              </w:rPr>
              <w:t xml:space="preserve">a minimum of </w:t>
            </w:r>
            <w:r>
              <w:rPr>
                <w:rFonts w:cstheme="minorHAnsi"/>
                <w:sz w:val="20"/>
              </w:rPr>
              <w:t xml:space="preserve">3 hours home learning every day. </w:t>
            </w:r>
            <w:r w:rsidR="004C21D6">
              <w:rPr>
                <w:rFonts w:cstheme="minorHAnsi"/>
                <w:sz w:val="20"/>
              </w:rPr>
              <w:t xml:space="preserve">  </w:t>
            </w:r>
            <w:r w:rsidR="006D646E">
              <w:rPr>
                <w:rFonts w:cstheme="minorHAnsi"/>
                <w:sz w:val="20"/>
              </w:rPr>
              <w:t>Please be creative and have fun with your learning</w:t>
            </w:r>
            <w:r w:rsidR="00645D8F">
              <w:rPr>
                <w:rFonts w:cstheme="minorHAnsi"/>
                <w:sz w:val="20"/>
              </w:rPr>
              <w:t xml:space="preserve">.  </w:t>
            </w:r>
          </w:p>
          <w:p w14:paraId="653B3B8D" w14:textId="0144E78A" w:rsidR="00645D8F" w:rsidRDefault="00645D8F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Check the class page daily for updates and new activities. </w:t>
            </w:r>
          </w:p>
          <w:p w14:paraId="2F22B898" w14:textId="72064EA8" w:rsidR="004E3EB2" w:rsidRDefault="00645D8F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Email your photos, work and videos (with a parent’s permission) to our class email: </w:t>
            </w:r>
            <w:hyperlink r:id="rId12" w:history="1">
              <w:r w:rsidRPr="00427AA6">
                <w:rPr>
                  <w:rStyle w:val="Hyperlink"/>
                  <w:rFonts w:cstheme="minorHAnsi"/>
                  <w:sz w:val="20"/>
                </w:rPr>
                <w:t>kingfisher@archbishopcourtenay.kent.sch.uk</w:t>
              </w:r>
            </w:hyperlink>
            <w:r>
              <w:rPr>
                <w:rFonts w:cstheme="minorHAnsi"/>
                <w:sz w:val="20"/>
              </w:rPr>
              <w:t xml:space="preserve"> and see your learning online!</w:t>
            </w:r>
          </w:p>
        </w:tc>
      </w:tr>
    </w:tbl>
    <w:p w14:paraId="2CDBA7CE" w14:textId="77777777" w:rsidR="00F46813" w:rsidRPr="004B049E" w:rsidRDefault="00F46813">
      <w:pPr>
        <w:rPr>
          <w:rFonts w:cstheme="minorHAnsi"/>
          <w:sz w:val="20"/>
        </w:rPr>
      </w:pPr>
    </w:p>
    <w:sectPr w:rsidR="00F46813" w:rsidRPr="004B049E" w:rsidSect="001E4AD2">
      <w:headerReference w:type="default" r:id="rId13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FDA0DF" w14:textId="77777777" w:rsidR="00BF2537" w:rsidRDefault="00BF2537" w:rsidP="00000E09">
      <w:pPr>
        <w:spacing w:after="0" w:line="240" w:lineRule="auto"/>
      </w:pPr>
      <w:r>
        <w:separator/>
      </w:r>
    </w:p>
  </w:endnote>
  <w:endnote w:type="continuationSeparator" w:id="0">
    <w:p w14:paraId="22DB61F1" w14:textId="77777777" w:rsidR="00BF2537" w:rsidRDefault="00BF2537" w:rsidP="00000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C14C14" w14:textId="77777777" w:rsidR="00BF2537" w:rsidRDefault="00BF2537" w:rsidP="00000E09">
      <w:pPr>
        <w:spacing w:after="0" w:line="240" w:lineRule="auto"/>
      </w:pPr>
      <w:r>
        <w:separator/>
      </w:r>
    </w:p>
  </w:footnote>
  <w:footnote w:type="continuationSeparator" w:id="0">
    <w:p w14:paraId="0BB13D27" w14:textId="77777777" w:rsidR="00BF2537" w:rsidRDefault="00BF2537" w:rsidP="00000E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A32917" w14:textId="407DC8FD" w:rsidR="00000E09" w:rsidRDefault="004C21D6">
    <w:pPr>
      <w:pStyle w:val="Header"/>
    </w:pPr>
    <w:r>
      <w:t>Kingfishers</w:t>
    </w:r>
    <w:r w:rsidR="00000E09">
      <w:t xml:space="preserve"> Class weekly timetable Week beginning </w:t>
    </w:r>
    <w:r w:rsidR="00BF6C78">
      <w:t>11</w:t>
    </w:r>
    <w:r w:rsidR="003430D5" w:rsidRPr="003430D5">
      <w:rPr>
        <w:vertAlign w:val="superscript"/>
      </w:rPr>
      <w:t>th</w:t>
    </w:r>
    <w:r w:rsidR="003430D5">
      <w:t xml:space="preserve"> May</w:t>
    </w:r>
    <w:r w:rsidR="00000E09">
      <w:t xml:space="preserve"> 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CC00C5"/>
    <w:multiLevelType w:val="hybridMultilevel"/>
    <w:tmpl w:val="4D96E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AD2"/>
    <w:rsid w:val="00000E09"/>
    <w:rsid w:val="0001410C"/>
    <w:rsid w:val="00173DCB"/>
    <w:rsid w:val="001E4AD2"/>
    <w:rsid w:val="00251836"/>
    <w:rsid w:val="002A3064"/>
    <w:rsid w:val="003430D5"/>
    <w:rsid w:val="00487374"/>
    <w:rsid w:val="004B049E"/>
    <w:rsid w:val="004C21D6"/>
    <w:rsid w:val="004E3EB2"/>
    <w:rsid w:val="00645D8F"/>
    <w:rsid w:val="006D646E"/>
    <w:rsid w:val="007C770E"/>
    <w:rsid w:val="00863046"/>
    <w:rsid w:val="00887819"/>
    <w:rsid w:val="008E7AB6"/>
    <w:rsid w:val="009E1257"/>
    <w:rsid w:val="00BF2537"/>
    <w:rsid w:val="00BF6C78"/>
    <w:rsid w:val="00C56C9C"/>
    <w:rsid w:val="00D652B1"/>
    <w:rsid w:val="00DD5913"/>
    <w:rsid w:val="00E645E8"/>
    <w:rsid w:val="00EF3270"/>
    <w:rsid w:val="00F46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8ADF955"/>
  <w15:chartTrackingRefBased/>
  <w15:docId w15:val="{CDEC752E-C0BA-44C3-8AB3-098238055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4A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B04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049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00E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0E09"/>
  </w:style>
  <w:style w:type="paragraph" w:styleId="Footer">
    <w:name w:val="footer"/>
    <w:basedOn w:val="Normal"/>
    <w:link w:val="FooterChar"/>
    <w:uiPriority w:val="99"/>
    <w:unhideWhenUsed/>
    <w:rsid w:val="00000E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0E09"/>
  </w:style>
  <w:style w:type="paragraph" w:styleId="ListParagraph">
    <w:name w:val="List Paragraph"/>
    <w:basedOn w:val="Normal"/>
    <w:uiPriority w:val="34"/>
    <w:qFormat/>
    <w:rsid w:val="008630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67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chbishopcourtenay.org.uk/english-27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ollinsdictionary.com" TargetMode="External"/><Relationship Id="rId12" Type="http://schemas.openxmlformats.org/officeDocument/2006/relationships/hyperlink" Target="mailto:kingfisher@archbishopcourtenay.kent.sch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cratch.mit.edu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hiterosemaths.com/homelearning/year-4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hiterosemaths.com/homelearning/year-3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DHallihan</dc:creator>
  <cp:keywords/>
  <dc:description/>
  <cp:lastModifiedBy>Linda Copley</cp:lastModifiedBy>
  <cp:revision>2</cp:revision>
  <dcterms:created xsi:type="dcterms:W3CDTF">2020-05-10T22:21:00Z</dcterms:created>
  <dcterms:modified xsi:type="dcterms:W3CDTF">2020-05-10T22:21:00Z</dcterms:modified>
</cp:coreProperties>
</file>